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8" w:rsidRDefault="007D4F2E" w:rsidP="007D4F2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7D4F2E">
        <w:rPr>
          <w:sz w:val="20"/>
          <w:szCs w:val="20"/>
          <w:lang w:val="sr-Latn-RS"/>
        </w:rPr>
        <w:t>_________ географија се бави проучавањем просторног размештаја градских насеља.</w:t>
      </w:r>
    </w:p>
    <w:p w:rsidR="007D4F2E" w:rsidRP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Рурална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Урбана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Економска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D4F2E">
        <w:rPr>
          <w:sz w:val="20"/>
          <w:szCs w:val="20"/>
          <w:lang w:val="sr-Cyrl-RS"/>
        </w:rPr>
        <w:t>_______ су замишљене полукружне линије које повезују Северни пол и Јужни пол.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D4F2E">
        <w:rPr>
          <w:sz w:val="20"/>
          <w:szCs w:val="20"/>
          <w:lang w:val="sr-Cyrl-RS"/>
        </w:rPr>
        <w:t>Почетна паралела зове се: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Екватор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Гринич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D4F2E">
        <w:rPr>
          <w:sz w:val="20"/>
          <w:szCs w:val="20"/>
          <w:lang w:val="sr-Cyrl-RS"/>
        </w:rPr>
        <w:t>________ представља математички умањени приказ неког дела или целе Земљине површине на равни.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Глобус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Карта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Мрежа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D4F2E">
        <w:rPr>
          <w:sz w:val="20"/>
          <w:szCs w:val="20"/>
          <w:lang w:val="sr-Cyrl-RS"/>
        </w:rPr>
        <w:t>Физичкогеографски објекти су: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Границе држава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Рељеф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D4F2E">
        <w:rPr>
          <w:sz w:val="20"/>
          <w:szCs w:val="20"/>
          <w:lang w:val="sr-Cyrl-RS"/>
        </w:rPr>
        <w:t>Путеви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7D4F2E">
        <w:rPr>
          <w:sz w:val="20"/>
          <w:szCs w:val="20"/>
          <w:lang w:val="sr-Cyrl-RS"/>
        </w:rPr>
        <w:t>Реке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D4F2E">
        <w:rPr>
          <w:sz w:val="20"/>
          <w:szCs w:val="20"/>
          <w:lang w:val="sr-Cyrl-RS"/>
        </w:rPr>
        <w:t>За приказивање споменика, цркава и аеродрома користе се ________ знакови.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Контурни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Ванразмерни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Линијски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D4F2E">
        <w:rPr>
          <w:sz w:val="20"/>
          <w:szCs w:val="20"/>
          <w:lang w:val="sr-Cyrl-RS"/>
        </w:rPr>
        <w:t>Појава наглог пораста становништва зове се популациона _______.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D4F2E">
        <w:rPr>
          <w:sz w:val="20"/>
          <w:szCs w:val="20"/>
          <w:lang w:val="sr-Cyrl-RS"/>
        </w:rPr>
        <w:t>Насељени делови Земље зову се: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Екумена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Анекумена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D4F2E">
        <w:rPr>
          <w:sz w:val="20"/>
          <w:szCs w:val="20"/>
          <w:lang w:val="sr-Cyrl-RS"/>
        </w:rPr>
        <w:t>Ако се становништво досељава на одређену територију, онда говоримо о: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Имиграцији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Емиграцији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7D4F2E">
        <w:rPr>
          <w:sz w:val="20"/>
          <w:szCs w:val="20"/>
          <w:lang w:val="sr-Cyrl-RS"/>
        </w:rPr>
        <w:t>Мешањем беле и жуте расе настају: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Замбоси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Местици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Мулати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Pr="007D4F2E">
        <w:rPr>
          <w:sz w:val="20"/>
          <w:szCs w:val="20"/>
          <w:lang w:val="sr-Cyrl-RS"/>
        </w:rPr>
        <w:t>Најраспрострањенија религија света је: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Будизам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Хришћанство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Ислам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D4F2E">
        <w:rPr>
          <w:sz w:val="20"/>
          <w:szCs w:val="20"/>
          <w:lang w:val="sr-Cyrl-RS"/>
        </w:rPr>
        <w:t>Насеља која окупљају произвођаче и потрошаче ради продаје прозвода имају развијену: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Индустријску функцију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Трговинску функцију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D4F2E">
        <w:rPr>
          <w:sz w:val="20"/>
          <w:szCs w:val="20"/>
          <w:lang w:val="sr-Cyrl-RS"/>
        </w:rPr>
        <w:t>Саобраћајну функцију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D4F2E">
        <w:rPr>
          <w:sz w:val="20"/>
          <w:szCs w:val="20"/>
          <w:lang w:val="sr-Cyrl-RS"/>
        </w:rPr>
        <w:t>Како се назива процес напуштања пољопривреде као делатности и извора прихода?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Депопулација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Деаграризација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D4F2E">
        <w:rPr>
          <w:sz w:val="20"/>
          <w:szCs w:val="20"/>
          <w:lang w:val="sr-Cyrl-RS"/>
        </w:rPr>
        <w:t>Урбанизација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D4F2E">
        <w:rPr>
          <w:sz w:val="20"/>
          <w:szCs w:val="20"/>
          <w:lang w:val="sr-Cyrl-RS"/>
        </w:rPr>
        <w:t>________ је привредна делатност која се бави гајењем и искоришћавањем биљака и животиња ради задовољавања људских потреба за храном.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Пољопривреда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Индустрија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Здравство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D4F2E">
        <w:rPr>
          <w:sz w:val="20"/>
          <w:szCs w:val="20"/>
          <w:lang w:val="sr-Cyrl-RS"/>
        </w:rPr>
        <w:t>Школство, здравство и култура су ванпривредне делатности.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D4F2E">
        <w:rPr>
          <w:sz w:val="20"/>
          <w:szCs w:val="20"/>
          <w:lang w:val="sr-Cyrl-RS"/>
        </w:rPr>
        <w:t>__________ положај представља положај неке државе на Земљиној површини у односу на центре економског развоја.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Саобраћајногеографски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Економскогеографски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7D4F2E">
        <w:rPr>
          <w:sz w:val="20"/>
          <w:szCs w:val="20"/>
          <w:lang w:val="sr-Cyrl-RS"/>
        </w:rPr>
        <w:t>У _______ монархијама краљ има потпуну власт.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Апсолутним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Парламентарним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7D4F2E">
        <w:rPr>
          <w:sz w:val="20"/>
          <w:szCs w:val="20"/>
          <w:lang w:val="sr-Cyrl-RS"/>
        </w:rPr>
        <w:t>Пример војне интеграције је: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НАТО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Уједињене нације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Европска унија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7D4F2E">
        <w:rPr>
          <w:sz w:val="20"/>
          <w:szCs w:val="20"/>
          <w:lang w:val="sr-Cyrl-RS"/>
        </w:rPr>
        <w:t>Највеће полуострво Европе је: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Пиринејско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Балканско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В. Скандинавско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7D4F2E">
        <w:rPr>
          <w:sz w:val="20"/>
          <w:szCs w:val="20"/>
          <w:lang w:val="sr-Cyrl-RS"/>
        </w:rPr>
        <w:t>_______ језеро је највеће језеро на свету по површини.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7D4F2E">
        <w:rPr>
          <w:sz w:val="20"/>
          <w:szCs w:val="20"/>
          <w:lang w:val="sr-Cyrl-RS"/>
        </w:rPr>
        <w:t>Најмању густину насељености у Европи има: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Холандија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Немачка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Исланд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7D4F2E">
        <w:rPr>
          <w:sz w:val="20"/>
          <w:szCs w:val="20"/>
          <w:lang w:val="sr-Cyrl-RS"/>
        </w:rPr>
        <w:t>У религијској структури Европе доминантно је хришћанство.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7D4F2E">
        <w:rPr>
          <w:sz w:val="20"/>
          <w:szCs w:val="20"/>
          <w:lang w:val="sr-Cyrl-RS"/>
        </w:rPr>
        <w:t>______ Европа је најразвијенија регија континента.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Северна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Источна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Западна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Pr="007D4F2E">
        <w:rPr>
          <w:sz w:val="20"/>
          <w:szCs w:val="20"/>
          <w:lang w:val="sr-Cyrl-RS"/>
        </w:rPr>
        <w:t>Највећи део Европе прекривају: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Тундре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Тајге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Листопадне шуме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25. </w:t>
      </w:r>
      <w:r w:rsidRPr="007D4F2E">
        <w:rPr>
          <w:sz w:val="20"/>
          <w:szCs w:val="20"/>
          <w:lang w:val="sr-Cyrl-RS"/>
        </w:rPr>
        <w:t>Најдужа река која отиче Црноморском сливу је: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4F2E">
        <w:rPr>
          <w:sz w:val="20"/>
          <w:szCs w:val="20"/>
          <w:lang w:val="sr-Cyrl-RS"/>
        </w:rPr>
        <w:t>Дњепар</w:t>
      </w:r>
    </w:p>
    <w:p w:rsid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4F2E">
        <w:rPr>
          <w:sz w:val="20"/>
          <w:szCs w:val="20"/>
          <w:lang w:val="sr-Cyrl-RS"/>
        </w:rPr>
        <w:t>Волга</w:t>
      </w:r>
    </w:p>
    <w:p w:rsidR="007D4F2E" w:rsidRPr="007D4F2E" w:rsidRDefault="007D4F2E" w:rsidP="007D4F2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Дунав</w:t>
      </w:r>
      <w:bookmarkStart w:id="0" w:name="_GoBack"/>
      <w:bookmarkEnd w:id="0"/>
    </w:p>
    <w:sectPr w:rsidR="007D4F2E" w:rsidRPr="007D4F2E" w:rsidSect="007D4F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D"/>
    <w:rsid w:val="007D4F2E"/>
    <w:rsid w:val="00C43BE8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DC39F-7AB8-4DEF-B166-FD89874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2023-10-10T17:33:00Z</dcterms:created>
  <dcterms:modified xsi:type="dcterms:W3CDTF">2023-10-10T17:45:00Z</dcterms:modified>
</cp:coreProperties>
</file>